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89C" w:rsidRDefault="00F7489C" w:rsidP="00F7489C">
      <w:pPr>
        <w:pStyle w:val="10"/>
        <w:autoSpaceDN w:val="0"/>
        <w:adjustRightInd w:val="0"/>
        <w:snapToGrid w:val="0"/>
        <w:rPr>
          <w:rFonts w:ascii="方正小标宋_GBK" w:eastAsia="方正小标宋_GBK" w:cs="PMingLiU"/>
          <w:color w:val="000000"/>
          <w:kern w:val="0"/>
          <w:sz w:val="32"/>
          <w:szCs w:val="32"/>
        </w:rPr>
      </w:pPr>
      <w:r>
        <w:rPr>
          <w:rFonts w:ascii="方正黑体_GBK" w:eastAsia="方正黑体_GBK" w:hint="eastAsia"/>
          <w:color w:val="000000"/>
          <w:sz w:val="32"/>
          <w:szCs w:val="32"/>
        </w:rPr>
        <w:t>附件1：</w:t>
      </w:r>
      <w:r>
        <w:rPr>
          <w:rFonts w:ascii="方正小标宋_GBK" w:eastAsia="方正小标宋_GBK" w:hint="eastAsia"/>
          <w:color w:val="000000"/>
          <w:sz w:val="32"/>
          <w:szCs w:val="32"/>
        </w:rPr>
        <w:t xml:space="preserve">  石家庄海关进出口食品安全突发事件信息表</w:t>
      </w:r>
    </w:p>
    <w:p w:rsidR="00F7489C" w:rsidRDefault="00F7489C" w:rsidP="00F7489C">
      <w:pPr>
        <w:pStyle w:val="110"/>
        <w:widowControl/>
        <w:shd w:val="clear" w:color="auto" w:fill="FFFFFF"/>
        <w:autoSpaceDN w:val="0"/>
        <w:spacing w:line="300" w:lineRule="atLeast"/>
        <w:rPr>
          <w:rFonts w:ascii="方正仿宋_GBK" w:eastAsia="方正仿宋_GBK" w:cs="Times New Roman" w:hint="eastAsia"/>
          <w:color w:val="000000"/>
          <w:kern w:val="0"/>
          <w:szCs w:val="21"/>
        </w:rPr>
      </w:pP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> </w:t>
      </w: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 xml:space="preserve">  填表单位：</w:t>
      </w: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>                                        </w:t>
      </w: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 xml:space="preserve">                         年</w:t>
      </w: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> </w:t>
      </w: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>第</w:t>
      </w: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>  </w:t>
      </w:r>
      <w:r>
        <w:rPr>
          <w:rFonts w:ascii="方正仿宋_GBK" w:eastAsia="方正仿宋_GBK" w:cs="Times New Roman" w:hint="eastAsia"/>
          <w:b/>
          <w:bCs/>
          <w:color w:val="000000"/>
          <w:kern w:val="0"/>
          <w:szCs w:val="21"/>
        </w:rPr>
        <w:t xml:space="preserve">      号</w:t>
      </w:r>
    </w:p>
    <w:tbl>
      <w:tblPr>
        <w:tblW w:w="9502" w:type="dxa"/>
        <w:tblInd w:w="33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99"/>
        <w:gridCol w:w="217"/>
        <w:gridCol w:w="948"/>
        <w:gridCol w:w="721"/>
        <w:gridCol w:w="676"/>
        <w:gridCol w:w="29"/>
        <w:gridCol w:w="1071"/>
        <w:gridCol w:w="144"/>
        <w:gridCol w:w="529"/>
        <w:gridCol w:w="351"/>
        <w:gridCol w:w="744"/>
        <w:gridCol w:w="952"/>
        <w:gridCol w:w="1076"/>
        <w:gridCol w:w="145"/>
      </w:tblGrid>
      <w:tr w:rsidR="00F7489C" w:rsidTr="00F7489C">
        <w:trPr>
          <w:trHeight w:val="510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b/>
                <w:bCs/>
                <w:color w:val="000000"/>
                <w:kern w:val="0"/>
                <w:szCs w:val="21"/>
              </w:rPr>
              <w:t>突发事件建议级别</w:t>
            </w:r>
          </w:p>
        </w:tc>
        <w:tc>
          <w:tcPr>
            <w:tcW w:w="6383" w:type="dxa"/>
            <w:gridSpan w:val="11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Cs w:val="21"/>
              </w:rPr>
              <w:t> </w:t>
            </w:r>
            <w:r>
              <w:rPr>
                <w:rFonts w:ascii="方正仿宋简体" w:eastAsia="方正仿宋简体" w:cs="宋体" w:hint="eastAsia"/>
                <w:color w:val="000000"/>
                <w:kern w:val="0"/>
                <w:szCs w:val="21"/>
              </w:rPr>
              <w:t>特别重大Ⅰ级（ ）；重大Ⅱ级（ ）；较大Ⅲ级（ ）；一般Ⅳ级（ ）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150" w:firstLine="31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2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center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HS编码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100" w:firstLine="210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生产商名称</w:t>
            </w:r>
          </w:p>
        </w:tc>
        <w:tc>
          <w:tcPr>
            <w:tcW w:w="6383" w:type="dxa"/>
            <w:gridSpan w:val="11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50" w:firstLine="10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是否注册登记</w:t>
            </w:r>
          </w:p>
        </w:tc>
        <w:tc>
          <w:tcPr>
            <w:tcW w:w="259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企业注册备案编号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510"/>
        </w:trPr>
        <w:tc>
          <w:tcPr>
            <w:tcW w:w="1901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进出口商、经销商或总代理</w:t>
            </w:r>
          </w:p>
        </w:tc>
        <w:tc>
          <w:tcPr>
            <w:tcW w:w="2592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100" w:firstLine="210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地  址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510"/>
        </w:trPr>
        <w:tc>
          <w:tcPr>
            <w:tcW w:w="3788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8144" w:type="dxa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电话、传真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250" w:firstLine="52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原产国</w:t>
            </w:r>
          </w:p>
        </w:tc>
        <w:tc>
          <w:tcPr>
            <w:tcW w:w="259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数量/重量（吨）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200" w:firstLine="420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包装规格</w:t>
            </w:r>
          </w:p>
        </w:tc>
        <w:tc>
          <w:tcPr>
            <w:tcW w:w="259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金额（万美元）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150" w:firstLine="31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出入境时间</w:t>
            </w:r>
          </w:p>
        </w:tc>
        <w:tc>
          <w:tcPr>
            <w:tcW w:w="259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50" w:firstLine="10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出入境</w:t>
            </w:r>
          </w:p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100" w:firstLine="210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口岸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150" w:firstLine="31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批号/标识</w:t>
            </w:r>
          </w:p>
        </w:tc>
        <w:tc>
          <w:tcPr>
            <w:tcW w:w="6383" w:type="dxa"/>
            <w:gridSpan w:val="11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510"/>
        </w:trPr>
        <w:tc>
          <w:tcPr>
            <w:tcW w:w="19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ind w:firstLineChars="150" w:firstLine="31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简体" w:eastAsia="方正仿宋简体" w:cs="宋体" w:hint="eastAsia"/>
                <w:color w:val="000000"/>
                <w:kern w:val="0"/>
                <w:szCs w:val="21"/>
              </w:rPr>
              <w:t>国外通报情况</w:t>
            </w:r>
          </w:p>
        </w:tc>
        <w:tc>
          <w:tcPr>
            <w:tcW w:w="2592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center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舆情情况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trHeight w:val="1058"/>
        </w:trPr>
        <w:tc>
          <w:tcPr>
            <w:tcW w:w="3067" w:type="dxa"/>
            <w:gridSpan w:val="3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489C" w:rsidRDefault="00F7489C">
            <w:pPr>
              <w:pStyle w:val="810"/>
              <w:widowControl/>
              <w:autoSpaceDN w:val="0"/>
              <w:spacing w:line="240" w:lineRule="atLeast"/>
              <w:ind w:firstLineChars="250" w:firstLine="525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现场查检情况记录</w:t>
            </w:r>
          </w:p>
          <w:p w:rsidR="00F7489C" w:rsidRDefault="00F7489C">
            <w:pPr>
              <w:pStyle w:val="910"/>
              <w:widowControl/>
              <w:autoSpaceDN w:val="0"/>
              <w:spacing w:line="240" w:lineRule="atLeast"/>
              <w:jc w:val="center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5217" w:type="dxa"/>
            <w:gridSpan w:val="9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危害描述：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1478"/>
        </w:trPr>
        <w:tc>
          <w:tcPr>
            <w:tcW w:w="11119" w:type="dxa"/>
            <w:gridSpan w:val="3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种类</w:t>
            </w:r>
          </w:p>
        </w:tc>
        <w:tc>
          <w:tcPr>
            <w:tcW w:w="4496" w:type="dxa"/>
            <w:gridSpan w:val="8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化学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   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物理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    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生物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    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890"/>
        </w:trPr>
        <w:tc>
          <w:tcPr>
            <w:tcW w:w="11119" w:type="dxa"/>
            <w:gridSpan w:val="3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center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Cs w:val="21"/>
              </w:rPr>
              <w:t>检</w:t>
            </w:r>
          </w:p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center"/>
              <w:rPr>
                <w:rFonts w:ascii="方正仿宋_GBK" w:eastAsia="方正仿宋_GBK" w:cs="宋体" w:hint="eastAsia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Cs w:val="21"/>
              </w:rPr>
              <w:t>测</w:t>
            </w:r>
          </w:p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center"/>
              <w:rPr>
                <w:rFonts w:ascii="方正仿宋_GBK" w:eastAsia="方正仿宋_GBK" w:cs="宋体" w:hint="eastAsia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Cs w:val="21"/>
              </w:rPr>
              <w:t>结</w:t>
            </w:r>
          </w:p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center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Cs w:val="21"/>
              </w:rPr>
              <w:t>果</w:t>
            </w:r>
          </w:p>
        </w:tc>
        <w:tc>
          <w:tcPr>
            <w:tcW w:w="4496" w:type="dxa"/>
            <w:gridSpan w:val="8"/>
            <w:vMerge w:val="restar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7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292"/>
        </w:trPr>
        <w:tc>
          <w:tcPr>
            <w:tcW w:w="3067" w:type="dxa"/>
            <w:gridSpan w:val="3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6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处理意见：</w:t>
            </w:r>
          </w:p>
          <w:p w:rsidR="00F7489C" w:rsidRDefault="00F7489C">
            <w:pPr>
              <w:pStyle w:val="7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521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3039" w:type="dxa"/>
            <w:gridSpan w:val="8"/>
            <w:vMerge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557"/>
        </w:trPr>
        <w:tc>
          <w:tcPr>
            <w:tcW w:w="11119" w:type="dxa"/>
            <w:gridSpan w:val="3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521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3039" w:type="dxa"/>
            <w:gridSpan w:val="8"/>
            <w:vMerge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609"/>
        </w:trPr>
        <w:tc>
          <w:tcPr>
            <w:tcW w:w="3788" w:type="dxa"/>
            <w:gridSpan w:val="4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填表人：</w:t>
            </w:r>
          </w:p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               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 xml:space="preserve">          年  月   日</w:t>
            </w:r>
          </w:p>
        </w:tc>
        <w:tc>
          <w:tcPr>
            <w:tcW w:w="4496" w:type="dxa"/>
            <w:gridSpan w:val="8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489C" w:rsidRDefault="00F7489C">
            <w:pPr>
              <w:pStyle w:val="4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负责人签字：</w:t>
            </w:r>
          </w:p>
          <w:p w:rsidR="00F7489C" w:rsidRDefault="00F7489C">
            <w:pPr>
              <w:pStyle w:val="410"/>
              <w:widowControl/>
              <w:autoSpaceDN w:val="0"/>
              <w:spacing w:line="240" w:lineRule="atLeast"/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                 </w:t>
            </w:r>
          </w:p>
          <w:p w:rsidR="00F7489C" w:rsidRDefault="00F7489C">
            <w:pPr>
              <w:pStyle w:val="410"/>
              <w:widowControl/>
              <w:autoSpaceDN w:val="0"/>
              <w:spacing w:line="240" w:lineRule="atLeast"/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             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 xml:space="preserve">           （单位盖章）</w:t>
            </w:r>
          </w:p>
          <w:p w:rsidR="00F7489C" w:rsidRDefault="00F7489C">
            <w:pPr>
              <w:pStyle w:val="4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                           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 xml:space="preserve">          年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 xml:space="preserve"> 月 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 </w:t>
            </w: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87"/>
        </w:trPr>
        <w:tc>
          <w:tcPr>
            <w:tcW w:w="3788" w:type="dxa"/>
            <w:gridSpan w:val="4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87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电话：</w:t>
            </w:r>
          </w:p>
        </w:tc>
        <w:tc>
          <w:tcPr>
            <w:tcW w:w="13039" w:type="dxa"/>
            <w:gridSpan w:val="8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rPr>
          <w:cantSplit/>
          <w:trHeight w:val="340"/>
        </w:trPr>
        <w:tc>
          <w:tcPr>
            <w:tcW w:w="378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传真：</w:t>
            </w:r>
          </w:p>
        </w:tc>
        <w:tc>
          <w:tcPr>
            <w:tcW w:w="13039" w:type="dxa"/>
            <w:gridSpan w:val="8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489C" w:rsidRDefault="00F7489C">
            <w:pPr>
              <w:widowControl/>
              <w:jc w:val="lef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</w:tr>
      <w:tr w:rsidR="00F7489C" w:rsidTr="00F7489C"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89C" w:rsidRDefault="00F7489C">
            <w:pPr>
              <w:pStyle w:val="110"/>
              <w:widowControl/>
              <w:autoSpaceDN w:val="0"/>
              <w:spacing w:line="240" w:lineRule="atLeast"/>
              <w:jc w:val="left"/>
              <w:rPr>
                <w:rFonts w:ascii="方正仿宋_GBK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489C" w:rsidRDefault="00F7489C">
            <w:pPr>
              <w:pStyle w:val="110"/>
              <w:widowControl/>
              <w:autoSpaceDN w:val="0"/>
              <w:spacing w:line="0" w:lineRule="atLeast"/>
              <w:rPr>
                <w:rFonts w:ascii="方正仿宋_GBK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cs="Times New Roman" w:hint="eastAsia"/>
                <w:color w:val="000000"/>
                <w:kern w:val="0"/>
                <w:szCs w:val="21"/>
              </w:rPr>
              <w:t> </w:t>
            </w:r>
          </w:p>
        </w:tc>
      </w:tr>
    </w:tbl>
    <w:p w:rsidR="00F7489C" w:rsidRDefault="00F7489C" w:rsidP="00F7489C">
      <w:pPr>
        <w:pStyle w:val="110"/>
        <w:widowControl/>
        <w:shd w:val="clear" w:color="auto" w:fill="FFFFFF"/>
        <w:autoSpaceDN w:val="0"/>
        <w:spacing w:line="300" w:lineRule="atLeast"/>
        <w:ind w:firstLineChars="250" w:firstLine="525"/>
        <w:jc w:val="left"/>
        <w:rPr>
          <w:rFonts w:hint="eastAsia"/>
          <w:color w:val="000000"/>
          <w:szCs w:val="21"/>
        </w:rPr>
      </w:pPr>
      <w:r>
        <w:rPr>
          <w:rFonts w:ascii="方正仿宋_GBK" w:eastAsia="方正仿宋_GBK" w:cs="宋体" w:hint="eastAsia"/>
          <w:color w:val="000000"/>
          <w:kern w:val="0"/>
          <w:szCs w:val="21"/>
        </w:rPr>
        <w:t>注：</w:t>
      </w:r>
      <w:r>
        <w:rPr>
          <w:rFonts w:ascii="方正仿宋_GBK" w:eastAsia="方正仿宋_GBK" w:cs="宋体" w:hint="eastAsia"/>
          <w:color w:val="000000"/>
          <w:spacing w:val="-6"/>
          <w:kern w:val="0"/>
          <w:szCs w:val="21"/>
        </w:rPr>
        <w:t>本表应随附有关原始材料、检测鉴定报告等。</w:t>
      </w:r>
    </w:p>
    <w:p w:rsidR="00184248" w:rsidRDefault="00184248"/>
    <w:sectPr w:rsidR="00184248" w:rsidSect="001842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433" w:rsidRDefault="00D73433" w:rsidP="00F7489C">
      <w:r>
        <w:separator/>
      </w:r>
    </w:p>
  </w:endnote>
  <w:endnote w:type="continuationSeparator" w:id="1">
    <w:p w:rsidR="00D73433" w:rsidRDefault="00D73433" w:rsidP="00F74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433" w:rsidRDefault="00D73433" w:rsidP="00F7489C">
      <w:r>
        <w:separator/>
      </w:r>
    </w:p>
  </w:footnote>
  <w:footnote w:type="continuationSeparator" w:id="1">
    <w:p w:rsidR="00D73433" w:rsidRDefault="00D73433" w:rsidP="00F748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489C"/>
    <w:rsid w:val="00184248"/>
    <w:rsid w:val="00D73433"/>
    <w:rsid w:val="00F74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89C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4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489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48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489C"/>
    <w:rPr>
      <w:sz w:val="18"/>
      <w:szCs w:val="18"/>
    </w:rPr>
  </w:style>
  <w:style w:type="paragraph" w:customStyle="1" w:styleId="10">
    <w:name w:val="样式 10 磅"/>
    <w:rsid w:val="00F7489C"/>
    <w:pPr>
      <w:widowControl w:val="0"/>
      <w:jc w:val="both"/>
    </w:pPr>
    <w:rPr>
      <w:rFonts w:ascii="Calibri" w:eastAsia="宋体" w:hAnsi="Calibri" w:cs="Arial"/>
    </w:rPr>
  </w:style>
  <w:style w:type="paragraph" w:customStyle="1" w:styleId="110">
    <w:name w:val="样式 1 10 磅"/>
    <w:rsid w:val="00F7489C"/>
    <w:pPr>
      <w:widowControl w:val="0"/>
      <w:jc w:val="both"/>
    </w:pPr>
    <w:rPr>
      <w:rFonts w:ascii="Calibri" w:eastAsia="宋体" w:hAnsi="Calibri" w:cs="Arial"/>
    </w:rPr>
  </w:style>
  <w:style w:type="paragraph" w:customStyle="1" w:styleId="410">
    <w:name w:val="样式 4 10 磅"/>
    <w:rsid w:val="00F7489C"/>
    <w:pPr>
      <w:widowControl w:val="0"/>
      <w:jc w:val="both"/>
    </w:pPr>
    <w:rPr>
      <w:rFonts w:ascii="Calibri" w:eastAsia="宋体" w:hAnsi="Calibri" w:cs="Arial"/>
    </w:rPr>
  </w:style>
  <w:style w:type="paragraph" w:customStyle="1" w:styleId="610">
    <w:name w:val="样式 6 10 磅"/>
    <w:rsid w:val="00F7489C"/>
    <w:pPr>
      <w:widowControl w:val="0"/>
      <w:jc w:val="both"/>
    </w:pPr>
    <w:rPr>
      <w:rFonts w:ascii="Calibri" w:eastAsia="宋体" w:hAnsi="Calibri" w:cs="Arial"/>
    </w:rPr>
  </w:style>
  <w:style w:type="paragraph" w:customStyle="1" w:styleId="710">
    <w:name w:val="样式 7 10 磅"/>
    <w:rsid w:val="00F7489C"/>
    <w:pPr>
      <w:widowControl w:val="0"/>
      <w:jc w:val="both"/>
    </w:pPr>
    <w:rPr>
      <w:rFonts w:ascii="Calibri" w:eastAsia="宋体" w:hAnsi="Calibri" w:cs="Arial"/>
    </w:rPr>
  </w:style>
  <w:style w:type="paragraph" w:customStyle="1" w:styleId="810">
    <w:name w:val="样式 8 10 磅"/>
    <w:rsid w:val="00F7489C"/>
    <w:pPr>
      <w:widowControl w:val="0"/>
      <w:jc w:val="both"/>
    </w:pPr>
    <w:rPr>
      <w:rFonts w:ascii="Calibri" w:eastAsia="宋体" w:hAnsi="Calibri" w:cs="Arial"/>
    </w:rPr>
  </w:style>
  <w:style w:type="paragraph" w:customStyle="1" w:styleId="910">
    <w:name w:val="样式 9 10 磅"/>
    <w:rsid w:val="00F7489C"/>
    <w:pPr>
      <w:widowControl w:val="0"/>
      <w:jc w:val="both"/>
    </w:pPr>
    <w:rPr>
      <w:rFonts w:ascii="Calibri" w:eastAsia="宋体" w:hAnsi="Calibri" w:cs="Arial"/>
    </w:rPr>
  </w:style>
  <w:style w:type="paragraph" w:customStyle="1" w:styleId="1710">
    <w:name w:val="样式 17 10 磅"/>
    <w:rsid w:val="00F7489C"/>
    <w:pPr>
      <w:widowControl w:val="0"/>
      <w:jc w:val="both"/>
    </w:pPr>
    <w:rPr>
      <w:rFonts w:ascii="Calibri" w:eastAsia="宋体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532</Characters>
  <Application>Microsoft Office Word</Application>
  <DocSecurity>0</DocSecurity>
  <Lines>4</Lines>
  <Paragraphs>1</Paragraphs>
  <ScaleCrop>false</ScaleCrop>
  <Company>Customs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陈雪静</dc:creator>
  <cp:keywords/>
  <dc:description/>
  <cp:lastModifiedBy>陈雪静</cp:lastModifiedBy>
  <cp:revision>2</cp:revision>
  <dcterms:created xsi:type="dcterms:W3CDTF">2020-12-28T01:32:00Z</dcterms:created>
  <dcterms:modified xsi:type="dcterms:W3CDTF">2020-12-28T01:32:00Z</dcterms:modified>
</cp:coreProperties>
</file>